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LISTADO DE ALUMNADO DE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GRADO SUPERIOR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 HA SOLICITADO PLAZA PARA BECA ERASMUS PLUS, PROYECTO   KA103    2019-2021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POSTITULADOS</w:t>
      </w:r>
      <w:r w:rsidDel="00000000" w:rsidR="00000000" w:rsidRPr="00000000">
        <w:rPr>
          <w:b w:val="1"/>
          <w:sz w:val="24"/>
          <w:szCs w:val="24"/>
          <w:rtl w:val="0"/>
        </w:rPr>
        <w:t xml:space="preserve"> EDUCACIÓN INFANTIL </w:t>
      </w:r>
      <w:r w:rsidDel="00000000" w:rsidR="00000000" w:rsidRPr="00000000">
        <w:rPr>
          <w:sz w:val="24"/>
          <w:szCs w:val="24"/>
          <w:rtl w:val="0"/>
        </w:rPr>
        <w:t xml:space="preserve">(PRES+DIST)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 2019 O ENERO 2020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Rocío Martínez Martínez - SUBSANAR:* 2 - 5 - 7 - 10?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FCT</w:t>
      </w:r>
      <w:r w:rsidDel="00000000" w:rsidR="00000000" w:rsidRPr="00000000">
        <w:rPr>
          <w:b w:val="1"/>
          <w:sz w:val="24"/>
          <w:szCs w:val="24"/>
          <w:rtl w:val="0"/>
        </w:rPr>
        <w:t xml:space="preserve"> EDUCACIÓN INFANTIL </w:t>
      </w:r>
      <w:r w:rsidDel="00000000" w:rsidR="00000000" w:rsidRPr="00000000">
        <w:rPr>
          <w:sz w:val="24"/>
          <w:szCs w:val="24"/>
          <w:rtl w:val="0"/>
        </w:rPr>
        <w:t xml:space="preserve">(PRES+DIST)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MARZO 2020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Ángeles Collados Sánchez - SUBSANAR:*  2 - 3 - 5 - 6 - 7 -10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Rosario Gea Rodríguez - SUBSANAR:*  2 - 3 - 5 - 7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Marta López Nicolás - SUBSANAR:*  2 - 3 - 5 - 7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José Manzanera Aroca (Distancia) - SUBSANAR:*  2 - 3 - 5 - 7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Joaquín Molina Santos (Distancia) - SUBSANAR:*  2 - 5 - 10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Evelyn Yulisa Ortiz Jima - SUBSANAR:*  3 - 5 - 8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Cristina Rodríguez Salmerón - SUBSANAR:*  2 - 3 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FCT</w:t>
      </w:r>
      <w:r w:rsidDel="00000000" w:rsidR="00000000" w:rsidRPr="00000000">
        <w:rPr>
          <w:b w:val="1"/>
          <w:sz w:val="24"/>
          <w:szCs w:val="24"/>
          <w:rtl w:val="0"/>
        </w:rPr>
        <w:t xml:space="preserve"> INTEGRACIÓN SOCIAL </w:t>
      </w:r>
      <w:r w:rsidDel="00000000" w:rsidR="00000000" w:rsidRPr="00000000">
        <w:rPr>
          <w:sz w:val="24"/>
          <w:szCs w:val="24"/>
          <w:rtl w:val="0"/>
        </w:rPr>
        <w:t xml:space="preserve">(PRES)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MARZO 2020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Dolores Aguilar Rabadán - SUBSANAR:*  2 - 3 - 5 - 10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POSTITULADOS</w:t>
      </w:r>
      <w:r w:rsidDel="00000000" w:rsidR="00000000" w:rsidRPr="00000000">
        <w:rPr>
          <w:b w:val="1"/>
          <w:sz w:val="24"/>
          <w:szCs w:val="24"/>
          <w:rtl w:val="0"/>
        </w:rPr>
        <w:t xml:space="preserve"> LACC</w:t>
      </w:r>
      <w:r w:rsidDel="00000000" w:rsidR="00000000" w:rsidRPr="00000000">
        <w:rPr>
          <w:sz w:val="24"/>
          <w:szCs w:val="24"/>
          <w:rtl w:val="0"/>
        </w:rPr>
        <w:t xml:space="preserve"> (PRES+ DIST)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 2019 O ENERO 2020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 Royo Lería - SUBSANAR:*  3 - 5 - 10?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FCT</w:t>
      </w:r>
      <w:r w:rsidDel="00000000" w:rsidR="00000000" w:rsidRPr="00000000">
        <w:rPr>
          <w:b w:val="1"/>
          <w:sz w:val="24"/>
          <w:szCs w:val="24"/>
          <w:rtl w:val="0"/>
        </w:rPr>
        <w:t xml:space="preserve"> LACC</w:t>
      </w:r>
      <w:r w:rsidDel="00000000" w:rsidR="00000000" w:rsidRPr="00000000">
        <w:rPr>
          <w:sz w:val="24"/>
          <w:szCs w:val="24"/>
          <w:rtl w:val="0"/>
        </w:rPr>
        <w:t xml:space="preserve"> (PRES+DIST)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MARZO 2020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SE PRESENTAN SOLICITUDES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FCT</w:t>
      </w:r>
      <w:r w:rsidDel="00000000" w:rsidR="00000000" w:rsidRPr="00000000">
        <w:rPr>
          <w:b w:val="1"/>
          <w:sz w:val="24"/>
          <w:szCs w:val="24"/>
          <w:rtl w:val="0"/>
        </w:rPr>
        <w:t xml:space="preserve"> MECO 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MARZO 2020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Mª Teresa García Martín - SUBSANAR:*  2 - 4 - 7 - 10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POSTITULADOS</w:t>
      </w:r>
      <w:r w:rsidDel="00000000" w:rsidR="00000000" w:rsidRPr="00000000">
        <w:rPr>
          <w:b w:val="1"/>
          <w:sz w:val="24"/>
          <w:szCs w:val="24"/>
          <w:rtl w:val="0"/>
        </w:rPr>
        <w:t xml:space="preserve"> TAFAD 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 2019 O ENERO 2020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SE PRESENTAN SOLICITUDES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BECA ERASMUS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FCT</w:t>
      </w:r>
      <w:r w:rsidDel="00000000" w:rsidR="00000000" w:rsidRPr="00000000">
        <w:rPr>
          <w:b w:val="1"/>
          <w:sz w:val="24"/>
          <w:szCs w:val="24"/>
          <w:rtl w:val="0"/>
        </w:rPr>
        <w:t xml:space="preserve"> EASO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MARZO 2020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SUBSANAR: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Borja Corral García - SUBSANAR:* 3 - 5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DOCUMENTACIÓN A APORTAR: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Ficha de preinscripción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Envío documentación vía correo electrónico (no se ha enviado o está incompleta): puede enviarse a a la dirección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tulaserranomora@gmail.com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DNI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Pasaporte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Justificante titularidad cuenta bancaria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Certificado antecedentes penales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Certificado de calificaciones (para alumnado de 2ºcurso)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Fotografías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Títulos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compulsados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En todos los casos,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para el alumnado seleccionado</w:t>
      </w:r>
      <w:r w:rsidDel="00000000" w:rsidR="00000000" w:rsidRPr="00000000">
        <w:rPr>
          <w:sz w:val="24"/>
          <w:szCs w:val="24"/>
          <w:rtl w:val="0"/>
        </w:rPr>
        <w:t xml:space="preserve">, se solicitará CV Europass, en español y en inglés, pasaporte y justificante de titularidad de cuenta sellado por la entidad bancaria.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